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6812"/>
      </w:tblGrid>
      <w:tr w:rsidR="00BC55F0" w:rsidTr="00F54CD0">
        <w:trPr>
          <w:divId w:val="336660302"/>
        </w:trPr>
        <w:tc>
          <w:tcPr>
            <w:tcW w:w="5000" w:type="pct"/>
          </w:tcPr>
          <w:p w:rsidR="00BC55F0" w:rsidRDefault="00BC55F0">
            <w:pPr>
              <w:pStyle w:val="a3"/>
            </w:pPr>
            <w:bookmarkStart w:id="0" w:name="_GoBack"/>
            <w:bookmarkEnd w:id="0"/>
            <w:r>
              <w:t>ЗАТВЕРДЖЕНО</w:t>
            </w:r>
            <w:r>
              <w:br/>
              <w:t xml:space="preserve">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br/>
              <w:t xml:space="preserve">29 </w:t>
            </w:r>
            <w:proofErr w:type="spellStart"/>
            <w:r>
              <w:t>грудня</w:t>
            </w:r>
            <w:proofErr w:type="spellEnd"/>
            <w:r>
              <w:t xml:space="preserve"> 2000 року № 356</w:t>
            </w:r>
            <w:r>
              <w:br/>
              <w:t xml:space="preserve">(у </w:t>
            </w:r>
            <w:proofErr w:type="spellStart"/>
            <w:r>
              <w:t>редакції</w:t>
            </w:r>
            <w:proofErr w:type="spellEnd"/>
            <w:r>
              <w:t xml:space="preserve"> наказу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br/>
            </w:r>
            <w:proofErr w:type="spellStart"/>
            <w:r>
              <w:t>від</w:t>
            </w:r>
            <w:proofErr w:type="spellEnd"/>
            <w:r>
              <w:t xml:space="preserve"> 21 липня 2021 року № 408)</w:t>
            </w:r>
          </w:p>
        </w:tc>
      </w:tr>
    </w:tbl>
    <w:p w:rsidR="00BC55F0" w:rsidRDefault="00BC55F0" w:rsidP="001250DB">
      <w:pPr>
        <w:pStyle w:val="a3"/>
        <w:spacing w:before="0" w:beforeAutospacing="0" w:after="0" w:afterAutospacing="0"/>
        <w:jc w:val="both"/>
        <w:divId w:val="336660302"/>
      </w:pPr>
      <w:r>
        <w:br w:type="textWrapping" w:clear="all"/>
      </w:r>
    </w:p>
    <w:p w:rsidR="00BC55F0" w:rsidRDefault="00BC55F0" w:rsidP="001250DB">
      <w:pPr>
        <w:pStyle w:val="a3"/>
        <w:spacing w:before="0" w:beforeAutospacing="0" w:after="0" w:afterAutospacing="0"/>
        <w:jc w:val="both"/>
        <w:divId w:val="336660302"/>
        <w:rPr>
          <w:sz w:val="20"/>
          <w:szCs w:val="20"/>
        </w:rPr>
      </w:pPr>
      <w:r>
        <w:t>__________________________________</w:t>
      </w:r>
      <w:r>
        <w:br/>
      </w:r>
      <w:r>
        <w:rPr>
          <w:sz w:val="20"/>
          <w:szCs w:val="20"/>
        </w:rPr>
        <w:t>                     </w:t>
      </w:r>
      <w:proofErr w:type="spellStart"/>
      <w:r>
        <w:rPr>
          <w:sz w:val="20"/>
          <w:szCs w:val="20"/>
        </w:rPr>
        <w:t>Найменування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підприємства</w:t>
      </w:r>
      <w:proofErr w:type="spellEnd"/>
    </w:p>
    <w:p w:rsidR="00BC55F0" w:rsidRDefault="00BC55F0">
      <w:pPr>
        <w:pStyle w:val="3"/>
        <w:jc w:val="center"/>
        <w:divId w:val="336660302"/>
      </w:pPr>
      <w:r>
        <w:t>ВІДОМІСТЬ 8</w:t>
      </w:r>
      <w:r>
        <w:br/>
      </w:r>
      <w:proofErr w:type="spellStart"/>
      <w:r>
        <w:t>позабалансового</w:t>
      </w:r>
      <w:proofErr w:type="spellEnd"/>
      <w:r>
        <w:t xml:space="preserve"> </w:t>
      </w:r>
      <w:proofErr w:type="spellStart"/>
      <w:r>
        <w:t>обліку</w:t>
      </w:r>
      <w:proofErr w:type="spellEnd"/>
      <w:r>
        <w:t xml:space="preserve"> _____________________</w:t>
      </w:r>
    </w:p>
    <w:p w:rsidR="00BC55F0" w:rsidRDefault="00BC55F0">
      <w:pPr>
        <w:pStyle w:val="a3"/>
        <w:jc w:val="center"/>
        <w:divId w:val="336660302"/>
      </w:pPr>
      <w:r>
        <w:rPr>
          <w:b/>
          <w:bCs/>
        </w:rPr>
        <w:t>за 20__ р.</w:t>
      </w:r>
    </w:p>
    <w:p w:rsidR="00BC55F0" w:rsidRDefault="00BC55F0">
      <w:pPr>
        <w:pStyle w:val="a3"/>
        <w:jc w:val="both"/>
        <w:divId w:val="336660302"/>
      </w:pPr>
      <w:proofErr w:type="spellStart"/>
      <w:r>
        <w:t>Одиниця</w:t>
      </w:r>
      <w:proofErr w:type="spellEnd"/>
      <w:r>
        <w:t xml:space="preserve"> </w:t>
      </w:r>
      <w:proofErr w:type="spellStart"/>
      <w:r>
        <w:t>виміру</w:t>
      </w:r>
      <w:proofErr w:type="spellEnd"/>
      <w:r>
        <w:t xml:space="preserve"> ___________</w:t>
      </w:r>
    </w:p>
    <w:tbl>
      <w:tblPr>
        <w:tblStyle w:val="1"/>
        <w:tblW w:w="5000" w:type="pct"/>
        <w:tblLook w:val="0000" w:firstRow="0" w:lastRow="0" w:firstColumn="0" w:lastColumn="0" w:noHBand="0" w:noVBand="0"/>
      </w:tblPr>
      <w:tblGrid>
        <w:gridCol w:w="605"/>
        <w:gridCol w:w="1966"/>
        <w:gridCol w:w="1210"/>
        <w:gridCol w:w="1210"/>
        <w:gridCol w:w="907"/>
        <w:gridCol w:w="1663"/>
        <w:gridCol w:w="1210"/>
        <w:gridCol w:w="907"/>
        <w:gridCol w:w="1663"/>
        <w:gridCol w:w="1210"/>
        <w:gridCol w:w="907"/>
        <w:gridCol w:w="1663"/>
      </w:tblGrid>
      <w:tr w:rsidR="00BC55F0" w:rsidTr="00F54CD0">
        <w:trPr>
          <w:divId w:val="336660302"/>
        </w:trPr>
        <w:tc>
          <w:tcPr>
            <w:tcW w:w="200" w:type="pct"/>
            <w:vMerge w:val="restar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№ з/п</w:t>
            </w:r>
          </w:p>
        </w:tc>
        <w:tc>
          <w:tcPr>
            <w:tcW w:w="650" w:type="pct"/>
            <w:vMerge w:val="restart"/>
          </w:tcPr>
          <w:p w:rsidR="00BC55F0" w:rsidRDefault="00BC55F0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об'єкта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позабалансового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обліку</w:t>
            </w:r>
            <w:proofErr w:type="spellEnd"/>
          </w:p>
        </w:tc>
        <w:tc>
          <w:tcPr>
            <w:tcW w:w="1650" w:type="pct"/>
            <w:gridSpan w:val="4"/>
          </w:tcPr>
          <w:p w:rsidR="00BC55F0" w:rsidRDefault="00BC55F0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Надходження</w:t>
            </w:r>
            <w:proofErr w:type="spellEnd"/>
            <w:r>
              <w:rPr>
                <w:sz w:val="20"/>
                <w:szCs w:val="20"/>
              </w:rPr>
              <w:br/>
              <w:t xml:space="preserve">(одержано, </w:t>
            </w:r>
            <w:proofErr w:type="spellStart"/>
            <w:r>
              <w:rPr>
                <w:sz w:val="20"/>
                <w:szCs w:val="20"/>
              </w:rPr>
              <w:t>надано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отримано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тощо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00" w:type="pct"/>
            <w:gridSpan w:val="6"/>
          </w:tcPr>
          <w:p w:rsidR="00BC55F0" w:rsidRDefault="00BC55F0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Вибуття</w:t>
            </w:r>
            <w:proofErr w:type="spellEnd"/>
            <w:r>
              <w:rPr>
                <w:sz w:val="20"/>
                <w:szCs w:val="20"/>
              </w:rPr>
              <w:br/>
              <w:t>(</w:t>
            </w:r>
            <w:proofErr w:type="spellStart"/>
            <w:r>
              <w:rPr>
                <w:sz w:val="20"/>
                <w:szCs w:val="20"/>
              </w:rPr>
              <w:t>використано</w:t>
            </w:r>
            <w:proofErr w:type="spellEnd"/>
            <w:r>
              <w:rPr>
                <w:sz w:val="20"/>
                <w:szCs w:val="20"/>
              </w:rPr>
              <w:t xml:space="preserve">, списано, повернуто, </w:t>
            </w:r>
            <w:proofErr w:type="spellStart"/>
            <w:r>
              <w:rPr>
                <w:sz w:val="20"/>
                <w:szCs w:val="20"/>
              </w:rPr>
              <w:t>сплачено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тощо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BC55F0" w:rsidTr="00F54CD0">
        <w:trPr>
          <w:divId w:val="336660302"/>
        </w:trPr>
        <w:tc>
          <w:tcPr>
            <w:tcW w:w="0" w:type="auto"/>
            <w:vMerge/>
          </w:tcPr>
          <w:p w:rsidR="00BC55F0" w:rsidRDefault="00BC55F0"/>
        </w:tc>
        <w:tc>
          <w:tcPr>
            <w:tcW w:w="0" w:type="auto"/>
            <w:vMerge/>
          </w:tcPr>
          <w:p w:rsidR="00BC55F0" w:rsidRDefault="00BC55F0"/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3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Сума</w:t>
            </w:r>
          </w:p>
        </w:tc>
        <w:tc>
          <w:tcPr>
            <w:tcW w:w="550" w:type="pct"/>
          </w:tcPr>
          <w:p w:rsidR="00BC55F0" w:rsidRDefault="00BC55F0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Підстава</w:t>
            </w:r>
            <w:proofErr w:type="spellEnd"/>
            <w:r>
              <w:rPr>
                <w:sz w:val="20"/>
                <w:szCs w:val="20"/>
              </w:rPr>
              <w:t xml:space="preserve"> (номер, дата і </w:t>
            </w:r>
            <w:proofErr w:type="spellStart"/>
            <w:r>
              <w:rPr>
                <w:sz w:val="20"/>
                <w:szCs w:val="20"/>
              </w:rPr>
              <w:t>найменування</w:t>
            </w:r>
            <w:proofErr w:type="spellEnd"/>
            <w:r>
              <w:rPr>
                <w:sz w:val="20"/>
                <w:szCs w:val="20"/>
              </w:rPr>
              <w:t xml:space="preserve"> документа)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3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Сума</w:t>
            </w:r>
          </w:p>
        </w:tc>
        <w:tc>
          <w:tcPr>
            <w:tcW w:w="550" w:type="pct"/>
          </w:tcPr>
          <w:p w:rsidR="00BC55F0" w:rsidRDefault="00BC55F0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Підстава</w:t>
            </w:r>
            <w:proofErr w:type="spellEnd"/>
            <w:r>
              <w:rPr>
                <w:sz w:val="20"/>
                <w:szCs w:val="20"/>
              </w:rPr>
              <w:t xml:space="preserve"> (номер, дата і </w:t>
            </w:r>
            <w:proofErr w:type="spellStart"/>
            <w:r>
              <w:rPr>
                <w:sz w:val="20"/>
                <w:szCs w:val="20"/>
              </w:rPr>
              <w:t>найменування</w:t>
            </w:r>
            <w:proofErr w:type="spellEnd"/>
            <w:r>
              <w:rPr>
                <w:sz w:val="20"/>
                <w:szCs w:val="20"/>
              </w:rPr>
              <w:t xml:space="preserve"> документа)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3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Сума</w:t>
            </w:r>
          </w:p>
        </w:tc>
        <w:tc>
          <w:tcPr>
            <w:tcW w:w="550" w:type="pct"/>
          </w:tcPr>
          <w:p w:rsidR="00BC55F0" w:rsidRDefault="00BC55F0">
            <w:pPr>
              <w:pStyle w:val="a3"/>
              <w:jc w:val="center"/>
            </w:pPr>
            <w:proofErr w:type="spellStart"/>
            <w:r>
              <w:rPr>
                <w:sz w:val="20"/>
                <w:szCs w:val="20"/>
              </w:rPr>
              <w:t>Підстава</w:t>
            </w:r>
            <w:proofErr w:type="spellEnd"/>
            <w:r>
              <w:rPr>
                <w:sz w:val="20"/>
                <w:szCs w:val="20"/>
              </w:rPr>
              <w:t xml:space="preserve"> (номер, дата і </w:t>
            </w:r>
            <w:proofErr w:type="spellStart"/>
            <w:r>
              <w:rPr>
                <w:sz w:val="20"/>
                <w:szCs w:val="20"/>
              </w:rPr>
              <w:t>найменування</w:t>
            </w:r>
            <w:proofErr w:type="spellEnd"/>
            <w:r>
              <w:rPr>
                <w:sz w:val="20"/>
                <w:szCs w:val="20"/>
              </w:rPr>
              <w:t xml:space="preserve"> документа)</w:t>
            </w:r>
          </w:p>
        </w:tc>
      </w:tr>
      <w:tr w:rsidR="00BC55F0" w:rsidTr="00F54CD0">
        <w:trPr>
          <w:divId w:val="336660302"/>
        </w:trPr>
        <w:tc>
          <w:tcPr>
            <w:tcW w:w="2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</w:tr>
      <w:tr w:rsidR="00BC55F0" w:rsidTr="00F54CD0">
        <w:trPr>
          <w:divId w:val="336660302"/>
        </w:trPr>
        <w:tc>
          <w:tcPr>
            <w:tcW w:w="2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BC55F0" w:rsidTr="00F54CD0">
        <w:trPr>
          <w:divId w:val="336660302"/>
        </w:trPr>
        <w:tc>
          <w:tcPr>
            <w:tcW w:w="2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BC55F0" w:rsidTr="00F54CD0">
        <w:trPr>
          <w:divId w:val="336660302"/>
        </w:trPr>
        <w:tc>
          <w:tcPr>
            <w:tcW w:w="2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BC55F0" w:rsidTr="00F54CD0">
        <w:trPr>
          <w:divId w:val="336660302"/>
        </w:trPr>
        <w:tc>
          <w:tcPr>
            <w:tcW w:w="2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BC55F0" w:rsidTr="00F54CD0">
        <w:trPr>
          <w:divId w:val="336660302"/>
        </w:trPr>
        <w:tc>
          <w:tcPr>
            <w:tcW w:w="2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BC55F0" w:rsidTr="00F54CD0">
        <w:trPr>
          <w:divId w:val="336660302"/>
        </w:trPr>
        <w:tc>
          <w:tcPr>
            <w:tcW w:w="2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BC55F0" w:rsidTr="00F54CD0">
        <w:trPr>
          <w:divId w:val="336660302"/>
        </w:trPr>
        <w:tc>
          <w:tcPr>
            <w:tcW w:w="2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BC55F0" w:rsidTr="00F54CD0">
        <w:trPr>
          <w:divId w:val="336660302"/>
        </w:trPr>
        <w:tc>
          <w:tcPr>
            <w:tcW w:w="2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0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</w:tcPr>
          <w:p w:rsidR="00BC55F0" w:rsidRDefault="00BC55F0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BC55F0" w:rsidRDefault="00BC55F0" w:rsidP="00F54CD0">
      <w:pPr>
        <w:pStyle w:val="a3"/>
        <w:spacing w:before="0" w:beforeAutospacing="0" w:after="0" w:afterAutospacing="0"/>
        <w:jc w:val="both"/>
        <w:divId w:val="336660302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58"/>
        <w:gridCol w:w="3548"/>
        <w:gridCol w:w="2482"/>
        <w:gridCol w:w="2119"/>
        <w:gridCol w:w="3330"/>
      </w:tblGrid>
      <w:tr w:rsidR="00BC55F0" w:rsidTr="00F54CD0">
        <w:trPr>
          <w:divId w:val="336660302"/>
        </w:trPr>
        <w:tc>
          <w:tcPr>
            <w:tcW w:w="1208" w:type="pct"/>
          </w:tcPr>
          <w:p w:rsidR="00BC55F0" w:rsidRDefault="00BC55F0">
            <w:pPr>
              <w:pStyle w:val="a3"/>
            </w:pPr>
            <w:r>
              <w:t>"___" ____________ 20__ р.</w:t>
            </w:r>
          </w:p>
        </w:tc>
        <w:tc>
          <w:tcPr>
            <w:tcW w:w="1172" w:type="pct"/>
          </w:tcPr>
          <w:p w:rsidR="00BC55F0" w:rsidRDefault="00BC55F0">
            <w:pPr>
              <w:pStyle w:val="a3"/>
            </w:pPr>
            <w:proofErr w:type="spellStart"/>
            <w:r>
              <w:t>Виконавець</w:t>
            </w:r>
            <w:proofErr w:type="spellEnd"/>
          </w:p>
        </w:tc>
        <w:tc>
          <w:tcPr>
            <w:tcW w:w="820" w:type="pct"/>
          </w:tcPr>
          <w:p w:rsidR="00BC55F0" w:rsidRDefault="00BC55F0">
            <w:pPr>
              <w:pStyle w:val="a3"/>
              <w:jc w:val="center"/>
            </w:pPr>
            <w:r>
              <w:t>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700" w:type="pct"/>
          </w:tcPr>
          <w:p w:rsidR="00BC55F0" w:rsidRDefault="00BC55F0">
            <w:pPr>
              <w:pStyle w:val="a3"/>
              <w:jc w:val="center"/>
            </w:pPr>
            <w:r>
              <w:t>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0" w:type="pct"/>
          </w:tcPr>
          <w:p w:rsidR="00BC55F0" w:rsidRDefault="00BC55F0">
            <w:pPr>
              <w:pStyle w:val="a3"/>
              <w:jc w:val="center"/>
            </w:pPr>
            <w:r>
              <w:t>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власне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BC55F0" w:rsidTr="00F54CD0">
        <w:trPr>
          <w:divId w:val="336660302"/>
        </w:trPr>
        <w:tc>
          <w:tcPr>
            <w:tcW w:w="1208" w:type="pct"/>
          </w:tcPr>
          <w:p w:rsidR="00BC55F0" w:rsidRDefault="00BC55F0">
            <w:pPr>
              <w:pStyle w:val="a3"/>
            </w:pPr>
            <w:r>
              <w:t> </w:t>
            </w:r>
          </w:p>
        </w:tc>
        <w:tc>
          <w:tcPr>
            <w:tcW w:w="1172" w:type="pct"/>
          </w:tcPr>
          <w:p w:rsidR="00BC55F0" w:rsidRDefault="00BC55F0">
            <w:pPr>
              <w:pStyle w:val="a3"/>
            </w:pPr>
            <w:proofErr w:type="spellStart"/>
            <w:r>
              <w:t>Головний</w:t>
            </w:r>
            <w:proofErr w:type="spellEnd"/>
            <w:r>
              <w:t xml:space="preserve"> бухгалтер</w:t>
            </w:r>
            <w:r>
              <w:br/>
            </w:r>
            <w:r>
              <w:rPr>
                <w:sz w:val="20"/>
                <w:szCs w:val="20"/>
              </w:rPr>
              <w:t xml:space="preserve">(особа, яка </w:t>
            </w:r>
            <w:proofErr w:type="spellStart"/>
            <w:r>
              <w:rPr>
                <w:sz w:val="20"/>
                <w:szCs w:val="20"/>
              </w:rPr>
              <w:t>забезпечує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ведення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бухгалтерського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обліку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підприємства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20" w:type="pct"/>
          </w:tcPr>
          <w:p w:rsidR="00BC55F0" w:rsidRDefault="00BC55F0">
            <w:pPr>
              <w:pStyle w:val="a3"/>
              <w:jc w:val="center"/>
            </w:pPr>
            <w:r>
              <w:t>_____________</w:t>
            </w:r>
            <w:r>
              <w:br/>
            </w: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700" w:type="pct"/>
          </w:tcPr>
          <w:p w:rsidR="00BC55F0" w:rsidRDefault="00BC55F0">
            <w:pPr>
              <w:pStyle w:val="a3"/>
              <w:jc w:val="center"/>
            </w:pPr>
            <w:r>
              <w:t>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власне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0" w:type="pct"/>
          </w:tcPr>
          <w:p w:rsidR="00BC55F0" w:rsidRDefault="00BC55F0">
            <w:pPr>
              <w:pStyle w:val="a3"/>
              <w:jc w:val="center"/>
            </w:pPr>
            <w:r>
              <w:t> </w:t>
            </w:r>
          </w:p>
        </w:tc>
      </w:tr>
    </w:tbl>
    <w:p w:rsidR="00BC55F0" w:rsidRDefault="00BC55F0" w:rsidP="00F54CD0">
      <w:pPr>
        <w:pStyle w:val="a3"/>
        <w:spacing w:before="0" w:beforeAutospacing="0" w:after="0" w:afterAutospacing="0"/>
        <w:jc w:val="both"/>
        <w:divId w:val="336660302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568"/>
        <w:gridCol w:w="7569"/>
      </w:tblGrid>
      <w:tr w:rsidR="00BC55F0" w:rsidTr="00F54CD0">
        <w:trPr>
          <w:divId w:val="336660302"/>
        </w:trPr>
        <w:tc>
          <w:tcPr>
            <w:tcW w:w="2500" w:type="pct"/>
          </w:tcPr>
          <w:p w:rsidR="00BC55F0" w:rsidRDefault="00BC55F0">
            <w:pPr>
              <w:pStyle w:val="a3"/>
              <w:jc w:val="center"/>
            </w:pPr>
            <w:r>
              <w:rPr>
                <w:b/>
                <w:bCs/>
              </w:rPr>
              <w:t xml:space="preserve">Директор Департаменту </w:t>
            </w:r>
            <w:proofErr w:type="spellStart"/>
            <w:r>
              <w:rPr>
                <w:b/>
                <w:bCs/>
              </w:rPr>
              <w:t>методології</w:t>
            </w:r>
            <w:proofErr w:type="spellEnd"/>
            <w:r>
              <w:br/>
            </w:r>
            <w:proofErr w:type="spellStart"/>
            <w:r>
              <w:rPr>
                <w:b/>
                <w:bCs/>
              </w:rPr>
              <w:t>бухгалтерського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обліку</w:t>
            </w:r>
            <w:proofErr w:type="spellEnd"/>
            <w:r>
              <w:rPr>
                <w:b/>
                <w:bCs/>
              </w:rPr>
              <w:t xml:space="preserve"> та нормативного</w:t>
            </w:r>
            <w:r>
              <w:br/>
            </w:r>
            <w:proofErr w:type="spellStart"/>
            <w:r>
              <w:rPr>
                <w:b/>
                <w:bCs/>
              </w:rPr>
              <w:t>забезпечення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аудиторської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діяльності</w:t>
            </w:r>
            <w:proofErr w:type="spellEnd"/>
          </w:p>
        </w:tc>
        <w:tc>
          <w:tcPr>
            <w:tcW w:w="2500" w:type="pct"/>
          </w:tcPr>
          <w:p w:rsidR="00BC55F0" w:rsidRDefault="00BC55F0">
            <w:pPr>
              <w:pStyle w:val="a3"/>
              <w:jc w:val="center"/>
            </w:pP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Людмила ГАПОНЕНКО</w:t>
            </w:r>
          </w:p>
        </w:tc>
      </w:tr>
    </w:tbl>
    <w:p w:rsidR="00BC55F0" w:rsidRDefault="00BC55F0" w:rsidP="0045462F">
      <w:pPr>
        <w:pStyle w:val="a3"/>
        <w:jc w:val="both"/>
        <w:divId w:val="336660302"/>
      </w:pPr>
    </w:p>
    <w:p w:rsidR="0066087E" w:rsidRPr="0066087E" w:rsidRDefault="0066087E" w:rsidP="0066087E">
      <w:pPr>
        <w:pStyle w:val="a3"/>
        <w:ind w:firstLine="708"/>
        <w:jc w:val="both"/>
        <w:divId w:val="336660302"/>
        <w:rPr>
          <w:color w:val="808080" w:themeColor="background1" w:themeShade="80"/>
        </w:rPr>
      </w:pPr>
      <w:r w:rsidRPr="0066087E">
        <w:rPr>
          <w:rStyle w:val="st121"/>
          <w:color w:val="808080" w:themeColor="background1" w:themeShade="80"/>
        </w:rPr>
        <w:t>{</w:t>
      </w:r>
      <w:proofErr w:type="spellStart"/>
      <w:r w:rsidRPr="0066087E">
        <w:rPr>
          <w:rStyle w:val="st121"/>
          <w:color w:val="808080" w:themeColor="background1" w:themeShade="80"/>
        </w:rPr>
        <w:t>Відомість</w:t>
      </w:r>
      <w:proofErr w:type="spellEnd"/>
      <w:r w:rsidRPr="0066087E">
        <w:rPr>
          <w:rStyle w:val="st121"/>
          <w:color w:val="808080" w:themeColor="background1" w:themeShade="80"/>
        </w:rPr>
        <w:t xml:space="preserve"> 8 в </w:t>
      </w:r>
      <w:proofErr w:type="spellStart"/>
      <w:r w:rsidRPr="0066087E">
        <w:rPr>
          <w:rStyle w:val="st121"/>
          <w:color w:val="808080" w:themeColor="background1" w:themeShade="80"/>
        </w:rPr>
        <w:t>редакції</w:t>
      </w:r>
      <w:proofErr w:type="spellEnd"/>
      <w:r w:rsidRPr="0066087E">
        <w:rPr>
          <w:rStyle w:val="st121"/>
          <w:color w:val="808080" w:themeColor="background1" w:themeShade="80"/>
        </w:rPr>
        <w:t xml:space="preserve"> Наказу </w:t>
      </w:r>
      <w:proofErr w:type="spellStart"/>
      <w:r w:rsidRPr="0066087E">
        <w:rPr>
          <w:rStyle w:val="st121"/>
          <w:color w:val="808080" w:themeColor="background1" w:themeShade="80"/>
        </w:rPr>
        <w:t>Міністерства</w:t>
      </w:r>
      <w:proofErr w:type="spellEnd"/>
      <w:r w:rsidRPr="0066087E">
        <w:rPr>
          <w:rStyle w:val="st121"/>
          <w:color w:val="808080" w:themeColor="background1" w:themeShade="80"/>
        </w:rPr>
        <w:t xml:space="preserve"> </w:t>
      </w:r>
      <w:proofErr w:type="spellStart"/>
      <w:r w:rsidRPr="0066087E">
        <w:rPr>
          <w:rStyle w:val="st121"/>
          <w:color w:val="808080" w:themeColor="background1" w:themeShade="80"/>
        </w:rPr>
        <w:t>фінансів</w:t>
      </w:r>
      <w:proofErr w:type="spellEnd"/>
      <w:r w:rsidRPr="0066087E">
        <w:rPr>
          <w:rStyle w:val="st121"/>
          <w:color w:val="808080" w:themeColor="background1" w:themeShade="80"/>
        </w:rPr>
        <w:t xml:space="preserve"> </w:t>
      </w:r>
      <w:r w:rsidRPr="0066087E">
        <w:rPr>
          <w:rStyle w:val="st131"/>
          <w:color w:val="808080" w:themeColor="background1" w:themeShade="80"/>
        </w:rPr>
        <w:t xml:space="preserve">№ 408 </w:t>
      </w:r>
      <w:proofErr w:type="spellStart"/>
      <w:r w:rsidRPr="0066087E">
        <w:rPr>
          <w:rStyle w:val="st131"/>
          <w:color w:val="808080" w:themeColor="background1" w:themeShade="80"/>
        </w:rPr>
        <w:t>від</w:t>
      </w:r>
      <w:proofErr w:type="spellEnd"/>
      <w:r w:rsidRPr="0066087E">
        <w:rPr>
          <w:rStyle w:val="st131"/>
          <w:color w:val="808080" w:themeColor="background1" w:themeShade="80"/>
        </w:rPr>
        <w:t xml:space="preserve"> 21.07.2021</w:t>
      </w:r>
      <w:r w:rsidRPr="0066087E">
        <w:rPr>
          <w:rStyle w:val="st121"/>
          <w:color w:val="808080" w:themeColor="background1" w:themeShade="80"/>
        </w:rPr>
        <w:t>}</w:t>
      </w:r>
    </w:p>
    <w:sectPr w:rsidR="0066087E" w:rsidRPr="0066087E" w:rsidSect="0060442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0D7" w:rsidRDefault="000F20D7" w:rsidP="006F5B97">
      <w:r>
        <w:separator/>
      </w:r>
    </w:p>
  </w:endnote>
  <w:endnote w:type="continuationSeparator" w:id="0">
    <w:p w:rsidR="000F20D7" w:rsidRDefault="000F20D7" w:rsidP="006F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0D7" w:rsidRDefault="000F20D7" w:rsidP="006F5B97">
      <w:r>
        <w:separator/>
      </w:r>
    </w:p>
  </w:footnote>
  <w:footnote w:type="continuationSeparator" w:id="0">
    <w:p w:rsidR="000F20D7" w:rsidRDefault="000F20D7" w:rsidP="006F5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1B0"/>
    <w:rsid w:val="00081817"/>
    <w:rsid w:val="000F20D7"/>
    <w:rsid w:val="00112AAB"/>
    <w:rsid w:val="001250DB"/>
    <w:rsid w:val="00170841"/>
    <w:rsid w:val="0019047A"/>
    <w:rsid w:val="001B7BE6"/>
    <w:rsid w:val="001D74DF"/>
    <w:rsid w:val="00385CB1"/>
    <w:rsid w:val="0045462F"/>
    <w:rsid w:val="00477E0A"/>
    <w:rsid w:val="004C63D7"/>
    <w:rsid w:val="00564C84"/>
    <w:rsid w:val="00604429"/>
    <w:rsid w:val="00630290"/>
    <w:rsid w:val="00646F8C"/>
    <w:rsid w:val="00657E35"/>
    <w:rsid w:val="0066087E"/>
    <w:rsid w:val="006D0508"/>
    <w:rsid w:val="006F5B97"/>
    <w:rsid w:val="00732ED5"/>
    <w:rsid w:val="00782B51"/>
    <w:rsid w:val="00787CDA"/>
    <w:rsid w:val="007E0076"/>
    <w:rsid w:val="007E1F5B"/>
    <w:rsid w:val="008F31CA"/>
    <w:rsid w:val="00977D03"/>
    <w:rsid w:val="009F73CA"/>
    <w:rsid w:val="00A02513"/>
    <w:rsid w:val="00AB25D5"/>
    <w:rsid w:val="00B671B0"/>
    <w:rsid w:val="00BC55F0"/>
    <w:rsid w:val="00C67F3C"/>
    <w:rsid w:val="00D01867"/>
    <w:rsid w:val="00D02FD3"/>
    <w:rsid w:val="00D30FC8"/>
    <w:rsid w:val="00D411A9"/>
    <w:rsid w:val="00D863E7"/>
    <w:rsid w:val="00DF4066"/>
    <w:rsid w:val="00E53A08"/>
    <w:rsid w:val="00F2517C"/>
    <w:rsid w:val="00F54CD0"/>
    <w:rsid w:val="00F6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7349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349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customStyle="1" w:styleId="st46">
    <w:name w:val="st46"/>
    <w:uiPriority w:val="99"/>
    <w:rsid w:val="00D863E7"/>
    <w:rPr>
      <w:rFonts w:ascii="Times New Roman" w:hAnsi="Times New Roman"/>
      <w:i/>
      <w:color w:val="000000"/>
    </w:rPr>
  </w:style>
  <w:style w:type="table" w:styleId="1">
    <w:name w:val="Table Grid 1"/>
    <w:basedOn w:val="a1"/>
    <w:uiPriority w:val="99"/>
    <w:rsid w:val="00081817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121">
    <w:name w:val="st121"/>
    <w:uiPriority w:val="99"/>
    <w:rsid w:val="0066087E"/>
    <w:rPr>
      <w:i/>
      <w:iCs/>
      <w:color w:val="000000"/>
    </w:rPr>
  </w:style>
  <w:style w:type="character" w:customStyle="1" w:styleId="st131">
    <w:name w:val="st131"/>
    <w:uiPriority w:val="99"/>
    <w:rsid w:val="0066087E"/>
    <w:rPr>
      <w:i/>
      <w:iCs/>
      <w:color w:val="0000FF"/>
    </w:rPr>
  </w:style>
  <w:style w:type="paragraph" w:styleId="a4">
    <w:name w:val="header"/>
    <w:basedOn w:val="a"/>
    <w:link w:val="a5"/>
    <w:uiPriority w:val="99"/>
    <w:unhideWhenUsed/>
    <w:rsid w:val="006F5B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5B97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F5B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F5B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6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2023-01-21T16:40:00Z</dcterms:created>
  <dcterms:modified xsi:type="dcterms:W3CDTF">2023-01-21T16:40:00Z</dcterms:modified>
</cp:coreProperties>
</file>